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Y="-724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9"/>
      </w:tblGrid>
      <w:tr w:rsidR="00B25913" w:rsidTr="002C28CF">
        <w:trPr>
          <w:trHeight w:val="302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3" w:rsidRDefault="00B25913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58800" cy="622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>
                  <wp:extent cx="673100" cy="6731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603250" cy="711200"/>
                  <wp:effectExtent l="19050" t="0" r="6350" b="0"/>
                  <wp:docPr id="3" name="Immagine 3" descr="File:Polistena-Stemma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ile:Polistena-Stemma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913" w:rsidRPr="002C28CF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sz w:val="36"/>
                <w:szCs w:val="36"/>
                <w:lang w:bidi="he-IL"/>
              </w:rPr>
            </w:pPr>
            <w:r w:rsidRPr="002C28CF">
              <w:rPr>
                <w:rFonts w:ascii="Calibri" w:hAnsi="Calibri"/>
                <w:b/>
                <w:color w:val="1F497D" w:themeColor="text2"/>
                <w:sz w:val="36"/>
                <w:szCs w:val="36"/>
                <w:lang w:bidi="he-IL"/>
              </w:rPr>
              <w:t>ISTITUTO COMPRENSIVO CAPOLUOGO BROGNA</w:t>
            </w:r>
          </w:p>
          <w:p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lang w:bidi="he-IL"/>
              </w:rPr>
            </w:pPr>
            <w:r>
              <w:rPr>
                <w:rFonts w:ascii="Calibri" w:hAnsi="Calibri"/>
                <w:color w:val="1F497D" w:themeColor="text2"/>
                <w:sz w:val="22"/>
                <w:szCs w:val="22"/>
                <w:lang w:bidi="he-IL"/>
              </w:rPr>
              <w:t xml:space="preserve">Scuola dell’Infanzia – Primaria – Secondaria di I grado </w:t>
            </w:r>
          </w:p>
          <w:p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</w:rPr>
              <w:t>Via On. Luigi Longo,24 – Tel.</w:t>
            </w:r>
            <w:r w:rsidR="008A11F5">
              <w:rPr>
                <w:rFonts w:ascii="Calibri" w:hAnsi="Calibri"/>
                <w:color w:val="1F497D" w:themeColor="text2"/>
              </w:rPr>
              <w:t xml:space="preserve"> e Fax</w:t>
            </w:r>
            <w:r>
              <w:rPr>
                <w:rFonts w:ascii="Calibri" w:hAnsi="Calibri"/>
                <w:color w:val="1F497D" w:themeColor="text2"/>
              </w:rPr>
              <w:t xml:space="preserve"> 0966949957</w:t>
            </w:r>
          </w:p>
          <w:p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lang w:val="fr-FR"/>
              </w:rPr>
            </w:pPr>
            <w:r>
              <w:rPr>
                <w:rFonts w:ascii="Calibri" w:hAnsi="Calibri"/>
                <w:color w:val="1F497D" w:themeColor="text2"/>
                <w:lang w:val="fr-FR"/>
              </w:rPr>
              <w:t xml:space="preserve">C.M. : RCIC86300X – C. F.: 82001360807 – C. U. U. per </w:t>
            </w:r>
            <w:proofErr w:type="spellStart"/>
            <w:r>
              <w:rPr>
                <w:rFonts w:ascii="Calibri" w:hAnsi="Calibri"/>
                <w:color w:val="1F497D" w:themeColor="text2"/>
                <w:lang w:val="fr-FR"/>
              </w:rPr>
              <w:t>Fattura</w:t>
            </w:r>
            <w:proofErr w:type="spellEnd"/>
            <w:r>
              <w:rPr>
                <w:rFonts w:ascii="Calibri" w:hAnsi="Calibri"/>
                <w:color w:val="1F497D" w:themeColor="text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 w:themeColor="text2"/>
                <w:lang w:val="fr-FR"/>
              </w:rPr>
              <w:t>Elettronica</w:t>
            </w:r>
            <w:proofErr w:type="spellEnd"/>
            <w:r>
              <w:rPr>
                <w:rFonts w:ascii="Calibri" w:hAnsi="Calibri"/>
                <w:color w:val="1F497D" w:themeColor="text2"/>
                <w:lang w:val="fr-FR"/>
              </w:rPr>
              <w:t xml:space="preserve"> : UFU2MZ </w:t>
            </w:r>
          </w:p>
          <w:p w:rsidR="00B25913" w:rsidRDefault="00B25913">
            <w:pPr>
              <w:spacing w:line="276" w:lineRule="auto"/>
              <w:jc w:val="center"/>
              <w:rPr>
                <w:rFonts w:ascii="Cambria" w:hAnsi="Cambria"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Calibri" w:hAnsi="Calibri"/>
                  <w:color w:val="1F497D" w:themeColor="text2"/>
                </w:rPr>
                <w:t>rcic86300x@istruzione.it</w:t>
              </w:r>
            </w:hyperlink>
            <w:r>
              <w:rPr>
                <w:rFonts w:ascii="Calibri" w:hAnsi="Calibri"/>
                <w:color w:val="1F497D" w:themeColor="text2"/>
              </w:rPr>
              <w:t xml:space="preserve"> - </w:t>
            </w:r>
            <w:hyperlink r:id="rId10" w:history="1">
              <w:r>
                <w:rPr>
                  <w:rStyle w:val="Collegamentoipertestuale"/>
                  <w:rFonts w:ascii="Calibri" w:hAnsi="Calibri"/>
                  <w:color w:val="1F497D" w:themeColor="text2"/>
                </w:rPr>
                <w:t>rcic86300x@pec.istruzione.it</w:t>
              </w:r>
            </w:hyperlink>
            <w:r>
              <w:t xml:space="preserve"> </w:t>
            </w:r>
            <w:r>
              <w:rPr>
                <w:rFonts w:asciiTheme="minorHAnsi" w:hAnsiTheme="minorHAnsi"/>
                <w:color w:val="1F497D" w:themeColor="text2"/>
              </w:rPr>
              <w:t>-</w:t>
            </w:r>
            <w:r>
              <w:t xml:space="preserve"> </w:t>
            </w:r>
            <w:r w:rsidR="00436586">
              <w:rPr>
                <w:rFonts w:asciiTheme="minorHAnsi" w:hAnsiTheme="minorHAnsi"/>
                <w:color w:val="1F497D" w:themeColor="text2"/>
              </w:rPr>
              <w:t>www.iccapoluogobrogna.edu.it</w:t>
            </w:r>
          </w:p>
          <w:p w:rsidR="00B25913" w:rsidRDefault="00B25913" w:rsidP="0069723F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89024    </w:t>
            </w:r>
            <w:r w:rsidRPr="002C28CF">
              <w:rPr>
                <w:rFonts w:ascii="Calibri" w:hAnsi="Calibri"/>
                <w:b/>
                <w:color w:val="1F497D" w:themeColor="text2"/>
                <w:sz w:val="36"/>
                <w:szCs w:val="36"/>
                <w:u w:val="single"/>
              </w:rPr>
              <w:t>P O L I S T E N A</w:t>
            </w:r>
            <w:r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      (RC)</w:t>
            </w:r>
          </w:p>
        </w:tc>
      </w:tr>
    </w:tbl>
    <w:p w:rsidR="00717E25" w:rsidRPr="00DF06F9" w:rsidRDefault="00717E25" w:rsidP="009A6893">
      <w:pPr>
        <w:framePr w:w="93" w:h="107" w:hRule="exact" w:wrap="none" w:vAnchor="page" w:hAnchor="page" w:x="10568" w:y="7601"/>
        <w:jc w:val="both"/>
        <w:textDirection w:val="btLr"/>
        <w:rPr>
          <w:sz w:val="22"/>
          <w:szCs w:val="22"/>
        </w:rPr>
      </w:pPr>
    </w:p>
    <w:p w:rsidR="008277A7" w:rsidRPr="00502DC9" w:rsidRDefault="002221BE" w:rsidP="00A11B26">
      <w:pPr>
        <w:tabs>
          <w:tab w:val="left" w:pos="6720"/>
        </w:tabs>
        <w:ind w:left="-142" w:right="-143"/>
        <w:jc w:val="both"/>
        <w:rPr>
          <w:sz w:val="22"/>
          <w:szCs w:val="22"/>
        </w:rPr>
      </w:pPr>
      <w:r w:rsidRPr="00502DC9">
        <w:rPr>
          <w:sz w:val="22"/>
          <w:szCs w:val="22"/>
        </w:rPr>
        <w:t>Pro. n.</w:t>
      </w:r>
      <w:r w:rsidR="00DF3D55">
        <w:rPr>
          <w:sz w:val="22"/>
          <w:szCs w:val="22"/>
        </w:rPr>
        <w:t xml:space="preserve"> </w:t>
      </w:r>
      <w:r w:rsidR="00B75CEC">
        <w:rPr>
          <w:sz w:val="22"/>
          <w:szCs w:val="22"/>
        </w:rPr>
        <w:t>978</w:t>
      </w:r>
      <w:r w:rsidRPr="00502DC9">
        <w:rPr>
          <w:sz w:val="22"/>
          <w:szCs w:val="22"/>
        </w:rPr>
        <w:t xml:space="preserve"> /VII.1 </w:t>
      </w:r>
      <w:r w:rsidR="00502DC9" w:rsidRPr="00502DC9">
        <w:rPr>
          <w:sz w:val="22"/>
          <w:szCs w:val="22"/>
        </w:rPr>
        <w:tab/>
      </w:r>
      <w:r w:rsidR="00502DC9" w:rsidRPr="00502DC9">
        <w:rPr>
          <w:sz w:val="22"/>
          <w:szCs w:val="22"/>
        </w:rPr>
        <w:tab/>
        <w:t xml:space="preserve">      </w:t>
      </w:r>
      <w:r w:rsidR="00731464">
        <w:rPr>
          <w:sz w:val="22"/>
          <w:szCs w:val="22"/>
        </w:rPr>
        <w:t xml:space="preserve">   </w:t>
      </w:r>
      <w:r w:rsidR="00981532">
        <w:rPr>
          <w:sz w:val="22"/>
          <w:szCs w:val="22"/>
        </w:rPr>
        <w:t xml:space="preserve">  </w:t>
      </w:r>
      <w:r w:rsidR="00731464">
        <w:rPr>
          <w:sz w:val="22"/>
          <w:szCs w:val="22"/>
        </w:rPr>
        <w:t xml:space="preserve">  </w:t>
      </w:r>
      <w:proofErr w:type="spellStart"/>
      <w:r w:rsidRPr="00502DC9">
        <w:rPr>
          <w:sz w:val="22"/>
          <w:szCs w:val="22"/>
        </w:rPr>
        <w:t>Polistena</w:t>
      </w:r>
      <w:proofErr w:type="spellEnd"/>
      <w:r w:rsidRPr="00502DC9">
        <w:rPr>
          <w:sz w:val="22"/>
          <w:szCs w:val="22"/>
        </w:rPr>
        <w:t xml:space="preserve">, </w:t>
      </w:r>
      <w:r w:rsidR="00954DEC">
        <w:rPr>
          <w:sz w:val="22"/>
          <w:szCs w:val="22"/>
        </w:rPr>
        <w:t>29/04/2020</w:t>
      </w: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/>
        <w:ind w:left="4440"/>
        <w:rPr>
          <w:rFonts w:ascii="Times New Roman" w:hAnsi="Times New Roman" w:cs="Times New Roman"/>
          <w:bCs/>
          <w:color w:val="000000"/>
        </w:rPr>
      </w:pPr>
    </w:p>
    <w:p w:rsidR="00502DC9" w:rsidRPr="008D057C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/>
        <w:ind w:left="2832"/>
        <w:rPr>
          <w:rFonts w:ascii="Times New Roman" w:hAnsi="Times New Roman" w:cs="Times New Roman"/>
          <w:bCs/>
          <w:color w:val="000000"/>
        </w:rPr>
      </w:pPr>
      <w:r w:rsidRPr="008D057C">
        <w:rPr>
          <w:rFonts w:ascii="Times New Roman" w:hAnsi="Times New Roman" w:cs="Times New Roman"/>
          <w:bCs/>
          <w:color w:val="000000"/>
        </w:rPr>
        <w:t>Ai docenti della Scuola Primaria posto Comune e Sostegno</w:t>
      </w:r>
    </w:p>
    <w:p w:rsidR="00502DC9" w:rsidRDefault="007C7A34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/>
        <w:ind w:left="283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Ai docenti della S</w:t>
      </w:r>
      <w:r w:rsidR="00502DC9" w:rsidRPr="008D057C">
        <w:rPr>
          <w:rFonts w:ascii="Times New Roman" w:hAnsi="Times New Roman" w:cs="Times New Roman"/>
          <w:bCs/>
          <w:color w:val="000000"/>
        </w:rPr>
        <w:t>cuola dell'Infanzia posto Comune</w:t>
      </w:r>
    </w:p>
    <w:p w:rsidR="007C7A34" w:rsidRDefault="007C7A34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/>
        <w:ind w:left="283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Ai docenti della Scuola Secondaria di </w:t>
      </w:r>
      <w:proofErr w:type="spellStart"/>
      <w:r>
        <w:rPr>
          <w:rFonts w:ascii="Times New Roman" w:hAnsi="Times New Roman" w:cs="Times New Roman"/>
          <w:bCs/>
          <w:color w:val="000000"/>
        </w:rPr>
        <w:t>I°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grado</w:t>
      </w:r>
      <w:r w:rsidRPr="008D057C">
        <w:rPr>
          <w:rFonts w:ascii="Times New Roman" w:hAnsi="Times New Roman" w:cs="Times New Roman"/>
          <w:bCs/>
          <w:color w:val="000000"/>
        </w:rPr>
        <w:t xml:space="preserve"> posto</w:t>
      </w:r>
      <w:r>
        <w:rPr>
          <w:rFonts w:ascii="Times New Roman" w:hAnsi="Times New Roman" w:cs="Times New Roman"/>
          <w:bCs/>
          <w:color w:val="000000"/>
        </w:rPr>
        <w:t xml:space="preserve"> Sostegno</w:t>
      </w:r>
    </w:p>
    <w:p w:rsidR="00502DC9" w:rsidRPr="008D057C" w:rsidRDefault="007C7A34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/>
        <w:ind w:left="2832"/>
        <w:rPr>
          <w:rFonts w:ascii="Times New Roman" w:hAnsi="Times New Roman" w:cs="Times New Roman"/>
          <w:bCs/>
          <w:color w:val="000000"/>
        </w:rPr>
      </w:pPr>
      <w:r w:rsidRPr="008D057C">
        <w:rPr>
          <w:rFonts w:ascii="Times New Roman" w:hAnsi="Times New Roman" w:cs="Times New Roman"/>
          <w:bCs/>
          <w:color w:val="000000"/>
        </w:rPr>
        <w:t xml:space="preserve"> </w:t>
      </w:r>
      <w:r w:rsidR="00502DC9" w:rsidRPr="008D057C">
        <w:rPr>
          <w:rFonts w:ascii="Times New Roman" w:hAnsi="Times New Roman" w:cs="Times New Roman"/>
          <w:bCs/>
          <w:color w:val="000000"/>
        </w:rPr>
        <w:t xml:space="preserve">All'Albo Pretorio on </w:t>
      </w:r>
      <w:proofErr w:type="spellStart"/>
      <w:r w:rsidR="00502DC9" w:rsidRPr="008D057C">
        <w:rPr>
          <w:rFonts w:ascii="Times New Roman" w:hAnsi="Times New Roman" w:cs="Times New Roman"/>
          <w:bCs/>
          <w:color w:val="000000"/>
        </w:rPr>
        <w:t>line</w:t>
      </w:r>
      <w:proofErr w:type="spellEnd"/>
      <w:r w:rsidR="00502DC9" w:rsidRPr="008D057C">
        <w:rPr>
          <w:rFonts w:ascii="Times New Roman" w:hAnsi="Times New Roman" w:cs="Times New Roman"/>
          <w:bCs/>
          <w:color w:val="000000"/>
        </w:rPr>
        <w:t xml:space="preserve"> </w:t>
      </w:r>
    </w:p>
    <w:p w:rsidR="00502DC9" w:rsidRPr="008D057C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/>
        <w:ind w:left="4440"/>
        <w:rPr>
          <w:rFonts w:ascii="Times New Roman" w:hAnsi="Times New Roman" w:cs="Times New Roman"/>
          <w:bCs/>
          <w:color w:val="000000"/>
        </w:rPr>
      </w:pPr>
      <w:r w:rsidRPr="008D057C">
        <w:rPr>
          <w:rFonts w:ascii="Times New Roman" w:hAnsi="Times New Roman" w:cs="Times New Roman"/>
          <w:bCs/>
          <w:color w:val="000000"/>
        </w:rPr>
        <w:t>Agli atti della Scuola</w:t>
      </w: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 w:line="556" w:lineRule="auto"/>
        <w:ind w:left="4440"/>
        <w:jc w:val="both"/>
        <w:rPr>
          <w:b/>
          <w:bCs/>
          <w:color w:val="000000"/>
          <w:sz w:val="19"/>
          <w:szCs w:val="19"/>
        </w:rPr>
      </w:pP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 w:line="556" w:lineRule="auto"/>
        <w:ind w:left="4440"/>
        <w:jc w:val="both"/>
        <w:rPr>
          <w:b/>
          <w:bCs/>
          <w:color w:val="000000"/>
          <w:sz w:val="19"/>
          <w:szCs w:val="19"/>
        </w:rPr>
      </w:pP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 w:line="556" w:lineRule="auto"/>
        <w:ind w:left="4440"/>
        <w:jc w:val="both"/>
        <w:rPr>
          <w:b/>
          <w:bCs/>
          <w:color w:val="000000"/>
          <w:sz w:val="19"/>
          <w:szCs w:val="19"/>
        </w:rPr>
      </w:pP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 w:line="556" w:lineRule="auto"/>
        <w:ind w:left="4440"/>
        <w:jc w:val="both"/>
        <w:rPr>
          <w:b/>
          <w:bCs/>
          <w:color w:val="000000"/>
          <w:sz w:val="19"/>
          <w:szCs w:val="19"/>
        </w:rPr>
      </w:pP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 w:line="556" w:lineRule="auto"/>
        <w:ind w:left="4440"/>
        <w:jc w:val="both"/>
        <w:rPr>
          <w:b/>
          <w:bCs/>
          <w:color w:val="000000"/>
          <w:sz w:val="19"/>
          <w:szCs w:val="19"/>
        </w:rPr>
      </w:pPr>
    </w:p>
    <w:p w:rsidR="00502DC9" w:rsidRDefault="00502DC9" w:rsidP="007C7A34">
      <w:pPr>
        <w:pStyle w:val="Bodytext10"/>
        <w:framePr w:w="9853" w:h="2245" w:hRule="exact" w:wrap="none" w:vAnchor="page" w:hAnchor="page" w:x="1033" w:y="4681"/>
        <w:shd w:val="clear" w:color="auto" w:fill="auto"/>
        <w:spacing w:after="0" w:line="556" w:lineRule="auto"/>
        <w:ind w:left="4440"/>
        <w:rPr>
          <w:sz w:val="19"/>
          <w:szCs w:val="19"/>
        </w:rPr>
      </w:pPr>
      <w:proofErr w:type="spellStart"/>
      <w:r>
        <w:rPr>
          <w:b/>
          <w:bCs/>
          <w:color w:val="000000"/>
          <w:sz w:val="19"/>
          <w:szCs w:val="19"/>
        </w:rPr>
        <w:t>ll</w:t>
      </w:r>
      <w:proofErr w:type="spellEnd"/>
      <w:r>
        <w:rPr>
          <w:b/>
          <w:bCs/>
          <w:color w:val="000000"/>
          <w:sz w:val="19"/>
          <w:szCs w:val="19"/>
        </w:rPr>
        <w:t xml:space="preserve">'Albo Pretorio on </w:t>
      </w:r>
      <w:proofErr w:type="spellStart"/>
      <w:r>
        <w:rPr>
          <w:b/>
          <w:bCs/>
          <w:color w:val="000000"/>
          <w:sz w:val="19"/>
          <w:szCs w:val="19"/>
        </w:rPr>
        <w:t>line</w:t>
      </w:r>
      <w:proofErr w:type="spellEnd"/>
      <w:r>
        <w:rPr>
          <w:b/>
          <w:bCs/>
          <w:color w:val="000000"/>
          <w:sz w:val="19"/>
          <w:szCs w:val="19"/>
        </w:rPr>
        <w:br/>
        <w:t>Agli atti della Scuoia</w:t>
      </w:r>
    </w:p>
    <w:p w:rsidR="002221BE" w:rsidRDefault="002221BE" w:rsidP="006B62FD">
      <w:pPr>
        <w:tabs>
          <w:tab w:val="left" w:pos="6720"/>
        </w:tabs>
        <w:ind w:left="-142"/>
        <w:jc w:val="both"/>
        <w:rPr>
          <w:rFonts w:asciiTheme="minorHAnsi" w:hAnsiTheme="minorHAnsi"/>
          <w:b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7C7A34">
      <w:pPr>
        <w:jc w:val="right"/>
        <w:rPr>
          <w:rFonts w:asciiTheme="minorHAnsi" w:hAnsiTheme="minorHAnsi"/>
          <w:sz w:val="24"/>
          <w:szCs w:val="24"/>
        </w:rPr>
      </w:pPr>
    </w:p>
    <w:p w:rsidR="008277A7" w:rsidRPr="008277A7" w:rsidRDefault="007E4D0F" w:rsidP="007E4D0F">
      <w:pPr>
        <w:tabs>
          <w:tab w:val="left" w:pos="24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C7A34" w:rsidRDefault="007C7A34" w:rsidP="007E4D0F">
      <w:pPr>
        <w:pStyle w:val="Heading210"/>
        <w:shd w:val="clear" w:color="auto" w:fill="auto"/>
        <w:tabs>
          <w:tab w:val="left" w:pos="3119"/>
          <w:tab w:val="left" w:pos="3686"/>
        </w:tabs>
        <w:spacing w:before="240" w:after="240" w:line="329" w:lineRule="auto"/>
        <w:ind w:right="21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bookmark0"/>
    </w:p>
    <w:p w:rsidR="007E4D0F" w:rsidRDefault="007E4D0F" w:rsidP="007E4D0F">
      <w:pPr>
        <w:pStyle w:val="Heading210"/>
        <w:shd w:val="clear" w:color="auto" w:fill="auto"/>
        <w:tabs>
          <w:tab w:val="left" w:pos="3119"/>
          <w:tab w:val="left" w:pos="3686"/>
        </w:tabs>
        <w:spacing w:before="240" w:after="240" w:line="329" w:lineRule="auto"/>
        <w:ind w:right="21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F06F9">
        <w:rPr>
          <w:rFonts w:ascii="Times New Roman" w:hAnsi="Times New Roman" w:cs="Times New Roman"/>
          <w:color w:val="000000"/>
          <w:sz w:val="22"/>
          <w:szCs w:val="22"/>
        </w:rPr>
        <w:t>IL DIRIGENTE SCOLASTICO</w:t>
      </w:r>
      <w:bookmarkEnd w:id="0"/>
    </w:p>
    <w:p w:rsidR="007E4D0F" w:rsidRDefault="007E4D0F" w:rsidP="00A90C72">
      <w:pPr>
        <w:pStyle w:val="Bodytext10"/>
        <w:framePr w:w="1213" w:h="2101" w:hRule="exact" w:wrap="none" w:vAnchor="page" w:hAnchor="page" w:x="1417" w:y="7741"/>
        <w:shd w:val="clear" w:color="auto" w:fill="auto"/>
        <w:spacing w:after="580" w:line="240" w:lineRule="auto"/>
        <w:ind w:left="-709" w:firstLine="709"/>
        <w:jc w:val="both"/>
        <w:rPr>
          <w:sz w:val="19"/>
          <w:szCs w:val="19"/>
        </w:rPr>
      </w:pPr>
      <w:r>
        <w:rPr>
          <w:color w:val="000000"/>
          <w:sz w:val="19"/>
          <w:szCs w:val="19"/>
        </w:rPr>
        <w:t>VISTA</w:t>
      </w:r>
    </w:p>
    <w:p w:rsidR="007E4D0F" w:rsidRDefault="007E4D0F" w:rsidP="00A90C72">
      <w:pPr>
        <w:pStyle w:val="Bodytext10"/>
        <w:framePr w:w="1213" w:h="2101" w:hRule="exact" w:wrap="none" w:vAnchor="page" w:hAnchor="page" w:x="1417" w:y="7741"/>
        <w:shd w:val="clear" w:color="auto" w:fill="auto"/>
        <w:spacing w:after="580" w:line="240" w:lineRule="auto"/>
        <w:jc w:val="both"/>
        <w:rPr>
          <w:sz w:val="19"/>
          <w:szCs w:val="19"/>
        </w:rPr>
      </w:pPr>
      <w:r>
        <w:rPr>
          <w:color w:val="000000"/>
          <w:sz w:val="19"/>
          <w:szCs w:val="19"/>
        </w:rPr>
        <w:t>VISTO</w:t>
      </w:r>
    </w:p>
    <w:p w:rsidR="007E4D0F" w:rsidRDefault="007E4D0F" w:rsidP="00A90C72">
      <w:pPr>
        <w:pStyle w:val="Bodytext10"/>
        <w:framePr w:w="1213" w:h="2101" w:hRule="exact" w:wrap="none" w:vAnchor="page" w:hAnchor="page" w:x="1417" w:y="7741"/>
        <w:shd w:val="clear" w:color="auto" w:fill="auto"/>
        <w:spacing w:after="0" w:line="240" w:lineRule="auto"/>
        <w:jc w:val="both"/>
        <w:rPr>
          <w:sz w:val="19"/>
          <w:szCs w:val="19"/>
        </w:rPr>
      </w:pPr>
      <w:r>
        <w:rPr>
          <w:color w:val="000000"/>
          <w:sz w:val="19"/>
          <w:szCs w:val="19"/>
        </w:rPr>
        <w:t>RETTIFICATE</w:t>
      </w:r>
    </w:p>
    <w:p w:rsidR="00A90C72" w:rsidRPr="00DF06F9" w:rsidRDefault="00A90C72" w:rsidP="00A90C72">
      <w:pPr>
        <w:pStyle w:val="Bodytext10"/>
        <w:framePr w:w="9073" w:h="457" w:hRule="exact" w:wrap="none" w:vAnchor="page" w:hAnchor="page" w:x="1861" w:y="7741"/>
        <w:shd w:val="clear" w:color="auto" w:fill="auto"/>
        <w:spacing w:after="0" w:line="240" w:lineRule="auto"/>
        <w:ind w:left="996" w:right="180"/>
        <w:jc w:val="both"/>
        <w:rPr>
          <w:rFonts w:ascii="Times New Roman" w:hAnsi="Times New Roman" w:cs="Times New Roman"/>
        </w:rPr>
      </w:pPr>
      <w:r w:rsidRPr="00DF06F9">
        <w:rPr>
          <w:rFonts w:ascii="Times New Roman" w:hAnsi="Times New Roman" w:cs="Times New Roman"/>
          <w:bCs/>
          <w:color w:val="000000"/>
        </w:rPr>
        <w:t>l'O.M. n.</w:t>
      </w:r>
      <w:r>
        <w:rPr>
          <w:rFonts w:ascii="Times New Roman" w:hAnsi="Times New Roman" w:cs="Times New Roman"/>
          <w:bCs/>
          <w:color w:val="000000"/>
        </w:rPr>
        <w:t xml:space="preserve"> 0000182 del 23</w:t>
      </w:r>
      <w:r w:rsidRPr="00DF06F9">
        <w:rPr>
          <w:rFonts w:ascii="Times New Roman" w:hAnsi="Times New Roman" w:cs="Times New Roman"/>
          <w:bCs/>
          <w:color w:val="000000"/>
        </w:rPr>
        <w:t>/03/20</w:t>
      </w:r>
      <w:r>
        <w:rPr>
          <w:rFonts w:ascii="Times New Roman" w:hAnsi="Times New Roman" w:cs="Times New Roman"/>
          <w:bCs/>
          <w:color w:val="000000"/>
        </w:rPr>
        <w:t>20</w:t>
      </w:r>
      <w:r w:rsidRPr="00DF06F9">
        <w:rPr>
          <w:rFonts w:ascii="Times New Roman" w:hAnsi="Times New Roman" w:cs="Times New Roman"/>
          <w:bCs/>
          <w:color w:val="000000"/>
        </w:rPr>
        <w:t xml:space="preserve"> sulla</w:t>
      </w:r>
      <w:r>
        <w:rPr>
          <w:rFonts w:ascii="Times New Roman" w:hAnsi="Times New Roman" w:cs="Times New Roman"/>
          <w:bCs/>
          <w:color w:val="000000"/>
        </w:rPr>
        <w:t xml:space="preserve"> mobilità del</w:t>
      </w:r>
      <w:r w:rsidRPr="00DF06F9">
        <w:rPr>
          <w:rFonts w:ascii="Times New Roman" w:hAnsi="Times New Roman" w:cs="Times New Roman"/>
          <w:bCs/>
          <w:color w:val="000000"/>
        </w:rPr>
        <w:t xml:space="preserve"> personale docente</w:t>
      </w:r>
      <w:r>
        <w:rPr>
          <w:rFonts w:ascii="Times New Roman" w:hAnsi="Times New Roman" w:cs="Times New Roman"/>
          <w:bCs/>
          <w:color w:val="000000"/>
        </w:rPr>
        <w:t xml:space="preserve">, educativo e ATA </w:t>
      </w:r>
      <w:r>
        <w:rPr>
          <w:rFonts w:ascii="Times New Roman" w:hAnsi="Times New Roman" w:cs="Times New Roman"/>
          <w:bCs/>
          <w:color w:val="000000"/>
        </w:rPr>
        <w:br/>
      </w:r>
      <w:r w:rsidRPr="00DF06F9">
        <w:rPr>
          <w:rFonts w:ascii="Times New Roman" w:hAnsi="Times New Roman" w:cs="Times New Roman"/>
          <w:bCs/>
          <w:color w:val="000000"/>
        </w:rPr>
        <w:t>per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DF06F9">
        <w:rPr>
          <w:rFonts w:ascii="Times New Roman" w:hAnsi="Times New Roman" w:cs="Times New Roman"/>
          <w:bCs/>
          <w:color w:val="000000"/>
        </w:rPr>
        <w:t>l’</w:t>
      </w:r>
      <w:proofErr w:type="spellStart"/>
      <w:r w:rsidRPr="00DF06F9">
        <w:rPr>
          <w:rFonts w:ascii="Times New Roman" w:hAnsi="Times New Roman" w:cs="Times New Roman"/>
          <w:bCs/>
          <w:color w:val="000000"/>
        </w:rPr>
        <w:t>a.s.</w:t>
      </w:r>
      <w:proofErr w:type="spellEnd"/>
      <w:r w:rsidRPr="00DF06F9">
        <w:rPr>
          <w:rFonts w:ascii="Times New Roman" w:hAnsi="Times New Roman" w:cs="Times New Roman"/>
          <w:bCs/>
          <w:color w:val="000000"/>
        </w:rPr>
        <w:t xml:space="preserve"> 20</w:t>
      </w:r>
      <w:r>
        <w:rPr>
          <w:rFonts w:ascii="Times New Roman" w:hAnsi="Times New Roman" w:cs="Times New Roman"/>
          <w:bCs/>
          <w:color w:val="000000"/>
        </w:rPr>
        <w:t>20</w:t>
      </w:r>
      <w:r w:rsidRPr="00DF06F9">
        <w:rPr>
          <w:rFonts w:ascii="Times New Roman" w:hAnsi="Times New Roman" w:cs="Times New Roman"/>
          <w:bCs/>
          <w:color w:val="000000"/>
        </w:rPr>
        <w:t>-202</w:t>
      </w:r>
      <w:r>
        <w:rPr>
          <w:rFonts w:ascii="Times New Roman" w:hAnsi="Times New Roman" w:cs="Times New Roman"/>
          <w:bCs/>
          <w:color w:val="000000"/>
        </w:rPr>
        <w:t>1</w:t>
      </w:r>
      <w:r w:rsidRPr="00DF06F9">
        <w:rPr>
          <w:rFonts w:ascii="Times New Roman" w:hAnsi="Times New Roman" w:cs="Times New Roman"/>
          <w:bCs/>
          <w:color w:val="000000"/>
        </w:rPr>
        <w:t>:</w:t>
      </w:r>
    </w:p>
    <w:p w:rsidR="007E4D0F" w:rsidRDefault="007E4D0F" w:rsidP="007E4D0F">
      <w:pPr>
        <w:pStyle w:val="Heading210"/>
        <w:shd w:val="clear" w:color="auto" w:fill="auto"/>
        <w:tabs>
          <w:tab w:val="left" w:pos="3119"/>
          <w:tab w:val="left" w:pos="3686"/>
        </w:tabs>
        <w:spacing w:line="328" w:lineRule="auto"/>
        <w:ind w:right="2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7E4D0F" w:rsidRDefault="007E4D0F" w:rsidP="00A90C72">
      <w:pPr>
        <w:pStyle w:val="Bodytext10"/>
        <w:framePr w:w="8809" w:h="1477" w:hRule="exact" w:wrap="none" w:vAnchor="page" w:hAnchor="page" w:x="2377" w:y="8497"/>
        <w:shd w:val="clear" w:color="auto" w:fill="auto"/>
        <w:spacing w:after="0" w:line="240" w:lineRule="auto"/>
        <w:ind w:left="426"/>
        <w:jc w:val="left"/>
        <w:rPr>
          <w:rFonts w:ascii="Times New Roman" w:hAnsi="Times New Roman" w:cs="Times New Roman"/>
          <w:bCs/>
          <w:color w:val="000000"/>
        </w:rPr>
      </w:pPr>
      <w:r w:rsidRPr="00A81C66">
        <w:rPr>
          <w:rFonts w:ascii="Times New Roman" w:hAnsi="Times New Roman" w:cs="Times New Roman"/>
          <w:bCs/>
          <w:color w:val="000000"/>
        </w:rPr>
        <w:t>il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A81C66">
        <w:rPr>
          <w:rFonts w:ascii="Times New Roman" w:hAnsi="Times New Roman" w:cs="Times New Roman"/>
          <w:bCs/>
          <w:color w:val="000000"/>
        </w:rPr>
        <w:t>decreto di pubblicazione delle graduatorie interne provvisorie in data</w:t>
      </w:r>
      <w:r w:rsidRPr="00A81C66">
        <w:rPr>
          <w:rFonts w:ascii="Times New Roman" w:hAnsi="Times New Roman" w:cs="Times New Roman"/>
          <w:bCs/>
          <w:color w:val="000000"/>
        </w:rPr>
        <w:br/>
      </w:r>
      <w:r w:rsidR="004920B5">
        <w:rPr>
          <w:rFonts w:ascii="Times New Roman" w:hAnsi="Times New Roman" w:cs="Times New Roman"/>
          <w:bCs/>
          <w:color w:val="000000"/>
        </w:rPr>
        <w:t>15/</w:t>
      </w:r>
      <w:r w:rsidRPr="00A81C66">
        <w:rPr>
          <w:rFonts w:ascii="Times New Roman" w:hAnsi="Times New Roman" w:cs="Times New Roman"/>
          <w:bCs/>
          <w:color w:val="000000"/>
        </w:rPr>
        <w:t>0</w:t>
      </w:r>
      <w:r w:rsidR="00534A76">
        <w:rPr>
          <w:rFonts w:ascii="Times New Roman" w:hAnsi="Times New Roman" w:cs="Times New Roman"/>
          <w:bCs/>
          <w:color w:val="000000"/>
        </w:rPr>
        <w:t>3</w:t>
      </w:r>
      <w:r w:rsidRPr="00A81C66">
        <w:rPr>
          <w:rFonts w:ascii="Times New Roman" w:hAnsi="Times New Roman" w:cs="Times New Roman"/>
          <w:bCs/>
          <w:color w:val="000000"/>
        </w:rPr>
        <w:t>/20</w:t>
      </w:r>
      <w:r w:rsidR="004920B5">
        <w:rPr>
          <w:rFonts w:ascii="Times New Roman" w:hAnsi="Times New Roman" w:cs="Times New Roman"/>
          <w:bCs/>
          <w:color w:val="000000"/>
        </w:rPr>
        <w:t>20</w:t>
      </w:r>
      <w:r w:rsidRPr="00A81C66">
        <w:rPr>
          <w:rFonts w:ascii="Times New Roman" w:hAnsi="Times New Roman" w:cs="Times New Roman"/>
          <w:bCs/>
          <w:color w:val="000000"/>
        </w:rPr>
        <w:t>;</w:t>
      </w:r>
    </w:p>
    <w:p w:rsidR="007E4D0F" w:rsidRPr="00A81C66" w:rsidRDefault="007E4D0F" w:rsidP="00A90C72">
      <w:pPr>
        <w:pStyle w:val="Bodytext10"/>
        <w:framePr w:w="8809" w:h="1477" w:hRule="exact" w:wrap="none" w:vAnchor="page" w:hAnchor="page" w:x="2377" w:y="8497"/>
        <w:shd w:val="clear" w:color="auto" w:fill="auto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7E4D0F" w:rsidRPr="00A90C72" w:rsidRDefault="007E4D0F" w:rsidP="00A90C72">
      <w:pPr>
        <w:pStyle w:val="Bodytext10"/>
        <w:framePr w:w="8809" w:h="1477" w:hRule="exact" w:wrap="none" w:vAnchor="page" w:hAnchor="page" w:x="2377" w:y="8497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81C66">
        <w:rPr>
          <w:rFonts w:ascii="Times New Roman" w:hAnsi="Times New Roman" w:cs="Times New Roman"/>
          <w:bCs/>
          <w:color w:val="000000"/>
        </w:rPr>
        <w:t xml:space="preserve">le graduatorie interne provvisorie alla luce delle segnalazioni </w:t>
      </w:r>
      <w:r>
        <w:rPr>
          <w:rFonts w:ascii="Times New Roman" w:hAnsi="Times New Roman" w:cs="Times New Roman"/>
          <w:bCs/>
          <w:color w:val="000000"/>
        </w:rPr>
        <w:t xml:space="preserve">verbali </w:t>
      </w:r>
      <w:r w:rsidRPr="00A81C66">
        <w:rPr>
          <w:rFonts w:ascii="Times New Roman" w:hAnsi="Times New Roman" w:cs="Times New Roman"/>
          <w:bCs/>
          <w:color w:val="000000"/>
        </w:rPr>
        <w:t xml:space="preserve">pervenute dai </w:t>
      </w:r>
      <w:r>
        <w:rPr>
          <w:rFonts w:ascii="Times New Roman" w:hAnsi="Times New Roman" w:cs="Times New Roman"/>
          <w:bCs/>
          <w:color w:val="000000"/>
        </w:rPr>
        <w:br/>
      </w:r>
      <w:r w:rsidRPr="00A90C72">
        <w:rPr>
          <w:rFonts w:ascii="Times New Roman" w:hAnsi="Times New Roman" w:cs="Times New Roman"/>
          <w:bCs/>
          <w:color w:val="000000"/>
        </w:rPr>
        <w:t>docenti interessati</w:t>
      </w:r>
      <w:r w:rsidRPr="00A90C72">
        <w:rPr>
          <w:rFonts w:ascii="Times New Roman" w:hAnsi="Times New Roman" w:cs="Times New Roman"/>
          <w:b/>
          <w:bCs/>
          <w:color w:val="000000"/>
        </w:rPr>
        <w:t>;</w:t>
      </w:r>
    </w:p>
    <w:p w:rsidR="007E4D0F" w:rsidRPr="00DF06F9" w:rsidRDefault="007E4D0F" w:rsidP="007E4D0F">
      <w:pPr>
        <w:pStyle w:val="Heading210"/>
        <w:shd w:val="clear" w:color="auto" w:fill="auto"/>
        <w:tabs>
          <w:tab w:val="left" w:pos="3119"/>
          <w:tab w:val="left" w:pos="3686"/>
        </w:tabs>
        <w:spacing w:line="328" w:lineRule="auto"/>
        <w:ind w:right="208"/>
        <w:jc w:val="center"/>
        <w:rPr>
          <w:rFonts w:ascii="Times New Roman" w:hAnsi="Times New Roman" w:cs="Times New Roman"/>
          <w:sz w:val="22"/>
          <w:szCs w:val="22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A90C72" w:rsidRPr="00DF06F9" w:rsidRDefault="00A90C72" w:rsidP="00A90C72">
      <w:pPr>
        <w:pStyle w:val="Heading210"/>
        <w:framePr w:w="7609" w:h="445" w:hRule="exact" w:wrap="none" w:vAnchor="page" w:hAnchor="page" w:x="2573" w:y="10357"/>
        <w:shd w:val="clear" w:color="auto" w:fill="auto"/>
        <w:spacing w:after="0"/>
        <w:ind w:left="2832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bookmark1"/>
      <w:r w:rsidRPr="00DF06F9">
        <w:rPr>
          <w:rFonts w:ascii="Times New Roman" w:hAnsi="Times New Roman" w:cs="Times New Roman"/>
          <w:color w:val="000000"/>
          <w:sz w:val="22"/>
          <w:szCs w:val="22"/>
        </w:rPr>
        <w:t>DECRETA</w:t>
      </w:r>
      <w:bookmarkEnd w:id="1"/>
    </w:p>
    <w:p w:rsidR="00A90C72" w:rsidRPr="003C3372" w:rsidRDefault="00A90C72" w:rsidP="00A90C72">
      <w:pPr>
        <w:pStyle w:val="Heading210"/>
        <w:framePr w:w="7609" w:h="445" w:hRule="exact" w:wrap="none" w:vAnchor="page" w:hAnchor="page" w:x="2573" w:y="10357"/>
        <w:shd w:val="clear" w:color="auto" w:fill="auto"/>
        <w:spacing w:after="0"/>
        <w:ind w:left="2920"/>
        <w:rPr>
          <w:rFonts w:ascii="Times New Roman" w:hAnsi="Times New Roman" w:cs="Times New Roman"/>
          <w:sz w:val="20"/>
          <w:szCs w:val="20"/>
        </w:rPr>
      </w:pPr>
    </w:p>
    <w:p w:rsidR="008277A7" w:rsidRP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8277A7" w:rsidRDefault="008277A7" w:rsidP="008277A7">
      <w:pPr>
        <w:rPr>
          <w:rFonts w:asciiTheme="minorHAnsi" w:hAnsiTheme="minorHAnsi"/>
          <w:sz w:val="24"/>
          <w:szCs w:val="24"/>
        </w:rPr>
      </w:pPr>
    </w:p>
    <w:p w:rsidR="007C7A34" w:rsidRPr="008277A7" w:rsidRDefault="007C7A34" w:rsidP="008277A7">
      <w:pPr>
        <w:rPr>
          <w:rFonts w:asciiTheme="minorHAnsi" w:hAnsiTheme="minorHAnsi"/>
          <w:sz w:val="24"/>
          <w:szCs w:val="24"/>
        </w:rPr>
      </w:pPr>
    </w:p>
    <w:p w:rsidR="00797D8D" w:rsidRPr="00DF06F9" w:rsidRDefault="008277A7" w:rsidP="00015130">
      <w:pPr>
        <w:tabs>
          <w:tab w:val="left" w:pos="4128"/>
        </w:tabs>
        <w:spacing w:line="360" w:lineRule="auto"/>
        <w:jc w:val="both"/>
        <w:rPr>
          <w:sz w:val="22"/>
          <w:szCs w:val="22"/>
        </w:rPr>
      </w:pPr>
      <w:r w:rsidRPr="00DF06F9">
        <w:rPr>
          <w:sz w:val="22"/>
          <w:szCs w:val="22"/>
        </w:rPr>
        <w:t>ai sensi e per gli effetti</w:t>
      </w:r>
      <w:r w:rsidR="00797D8D" w:rsidRPr="00DF06F9">
        <w:rPr>
          <w:sz w:val="22"/>
          <w:szCs w:val="22"/>
        </w:rPr>
        <w:t xml:space="preserve"> di quanto sopra indicato, la pubblicazione in data </w:t>
      </w:r>
      <w:r w:rsidR="00DB34E7">
        <w:rPr>
          <w:sz w:val="22"/>
          <w:szCs w:val="22"/>
        </w:rPr>
        <w:t>29/</w:t>
      </w:r>
      <w:r w:rsidR="00797D8D" w:rsidRPr="00DF06F9">
        <w:rPr>
          <w:sz w:val="22"/>
          <w:szCs w:val="22"/>
        </w:rPr>
        <w:t>04/20</w:t>
      </w:r>
      <w:r w:rsidR="00DB34E7">
        <w:rPr>
          <w:sz w:val="22"/>
          <w:szCs w:val="22"/>
        </w:rPr>
        <w:t>20</w:t>
      </w:r>
      <w:r w:rsidR="00797D8D" w:rsidRPr="00DF06F9">
        <w:rPr>
          <w:sz w:val="22"/>
          <w:szCs w:val="22"/>
        </w:rPr>
        <w:t xml:space="preserve"> a</w:t>
      </w:r>
      <w:r w:rsidR="00DB34E7">
        <w:rPr>
          <w:sz w:val="22"/>
          <w:szCs w:val="22"/>
        </w:rPr>
        <w:t>ll'Albo della Scuola e al sito W</w:t>
      </w:r>
      <w:r w:rsidR="00797D8D" w:rsidRPr="00DF06F9">
        <w:rPr>
          <w:sz w:val="22"/>
          <w:szCs w:val="22"/>
        </w:rPr>
        <w:t>eb delle graduatorie interne definitive relative al personale docente a tempo indeterminat</w:t>
      </w:r>
      <w:r w:rsidR="00015130" w:rsidRPr="00DF06F9">
        <w:rPr>
          <w:sz w:val="22"/>
          <w:szCs w:val="22"/>
        </w:rPr>
        <w:t>o titolare presso questa Istitu</w:t>
      </w:r>
      <w:r w:rsidR="00797D8D" w:rsidRPr="00DF06F9">
        <w:rPr>
          <w:sz w:val="22"/>
          <w:szCs w:val="22"/>
        </w:rPr>
        <w:t>zione scolastica, per l'individuazione di eventuali soprannumerari per l'</w:t>
      </w:r>
      <w:proofErr w:type="spellStart"/>
      <w:r w:rsidR="00797D8D" w:rsidRPr="00DF06F9">
        <w:rPr>
          <w:sz w:val="22"/>
          <w:szCs w:val="22"/>
        </w:rPr>
        <w:t>a.s.</w:t>
      </w:r>
      <w:proofErr w:type="spellEnd"/>
      <w:r w:rsidR="00797D8D" w:rsidRPr="00DF06F9">
        <w:rPr>
          <w:sz w:val="22"/>
          <w:szCs w:val="22"/>
        </w:rPr>
        <w:t xml:space="preserve"> 20</w:t>
      </w:r>
      <w:r w:rsidR="00DB34E7">
        <w:rPr>
          <w:sz w:val="22"/>
          <w:szCs w:val="22"/>
        </w:rPr>
        <w:t>20</w:t>
      </w:r>
      <w:r w:rsidR="00797D8D" w:rsidRPr="00DF06F9">
        <w:rPr>
          <w:sz w:val="22"/>
          <w:szCs w:val="22"/>
        </w:rPr>
        <w:t>-202</w:t>
      </w:r>
      <w:r w:rsidR="00DB34E7">
        <w:rPr>
          <w:sz w:val="22"/>
          <w:szCs w:val="22"/>
        </w:rPr>
        <w:t>1</w:t>
      </w:r>
      <w:r w:rsidR="00797D8D" w:rsidRPr="00DF06F9">
        <w:rPr>
          <w:sz w:val="22"/>
          <w:szCs w:val="22"/>
        </w:rPr>
        <w:t>.</w:t>
      </w:r>
    </w:p>
    <w:p w:rsidR="007859F7" w:rsidRDefault="007859F7" w:rsidP="00015130">
      <w:pPr>
        <w:tabs>
          <w:tab w:val="left" w:pos="4128"/>
        </w:tabs>
        <w:spacing w:line="360" w:lineRule="auto"/>
        <w:jc w:val="both"/>
        <w:rPr>
          <w:sz w:val="22"/>
          <w:szCs w:val="22"/>
        </w:rPr>
      </w:pPr>
      <w:r w:rsidRPr="00DF06F9">
        <w:rPr>
          <w:sz w:val="22"/>
          <w:szCs w:val="22"/>
        </w:rPr>
        <w:t xml:space="preserve">Avverso il presente provvedimento è ammesso ricorso giurisdizionale ai sensi di legge ovvero, trattandosi di atti definitivi, è ammesso ricorso giurisdizionale al T.A.R. entro 60 </w:t>
      </w:r>
      <w:proofErr w:type="spellStart"/>
      <w:r w:rsidRPr="00DF06F9">
        <w:rPr>
          <w:sz w:val="22"/>
          <w:szCs w:val="22"/>
        </w:rPr>
        <w:t>gg</w:t>
      </w:r>
      <w:proofErr w:type="spellEnd"/>
      <w:r w:rsidRPr="00DF06F9">
        <w:rPr>
          <w:sz w:val="22"/>
          <w:szCs w:val="22"/>
        </w:rPr>
        <w:t xml:space="preserve"> dalla data di pubblicazione, oppure ricorso straordinario al Presidente della Repubblica entro 120 gg.</w:t>
      </w:r>
    </w:p>
    <w:p w:rsidR="00BF514A" w:rsidRDefault="00BF514A" w:rsidP="00015130">
      <w:pPr>
        <w:tabs>
          <w:tab w:val="left" w:pos="4128"/>
        </w:tabs>
        <w:spacing w:line="360" w:lineRule="auto"/>
        <w:jc w:val="both"/>
        <w:rPr>
          <w:sz w:val="22"/>
          <w:szCs w:val="22"/>
        </w:rPr>
      </w:pPr>
    </w:p>
    <w:p w:rsidR="00BF514A" w:rsidRDefault="00BF514A" w:rsidP="00015130">
      <w:pPr>
        <w:tabs>
          <w:tab w:val="left" w:pos="4128"/>
        </w:tabs>
        <w:spacing w:line="360" w:lineRule="auto"/>
        <w:jc w:val="both"/>
        <w:rPr>
          <w:sz w:val="22"/>
          <w:szCs w:val="22"/>
        </w:rPr>
      </w:pPr>
    </w:p>
    <w:p w:rsidR="00BF514A" w:rsidRPr="00DF06F9" w:rsidRDefault="00BF514A" w:rsidP="00015130">
      <w:pPr>
        <w:tabs>
          <w:tab w:val="left" w:pos="4128"/>
        </w:tabs>
        <w:spacing w:line="360" w:lineRule="auto"/>
        <w:jc w:val="both"/>
        <w:rPr>
          <w:sz w:val="22"/>
          <w:szCs w:val="22"/>
        </w:rPr>
      </w:pPr>
    </w:p>
    <w:p w:rsidR="00BF514A" w:rsidRPr="00AF6EA0" w:rsidRDefault="008277A7" w:rsidP="00BF514A">
      <w:pPr>
        <w:ind w:left="2832"/>
        <w:rPr>
          <w:rFonts w:ascii="Century Schoolbook" w:hAnsi="Century Schoolbook"/>
          <w:lang w:val="en-US"/>
        </w:rPr>
      </w:pPr>
      <w:r w:rsidRPr="008277A7">
        <w:tab/>
      </w:r>
      <w:r w:rsidR="00BF514A" w:rsidRPr="00AF6EA0">
        <w:rPr>
          <w:rFonts w:ascii="Century Schoolbook" w:hAnsi="Century Schoolbook"/>
          <w:lang w:val="en-US"/>
        </w:rPr>
        <w:t xml:space="preserve">                                      Il </w:t>
      </w:r>
      <w:proofErr w:type="spellStart"/>
      <w:r w:rsidR="00BF514A" w:rsidRPr="00AF6EA0">
        <w:rPr>
          <w:rFonts w:ascii="Century Schoolbook" w:hAnsi="Century Schoolbook"/>
          <w:lang w:val="en-US"/>
        </w:rPr>
        <w:t>Dirigente</w:t>
      </w:r>
      <w:proofErr w:type="spellEnd"/>
      <w:r w:rsidR="00BF514A" w:rsidRPr="00AF6EA0">
        <w:rPr>
          <w:rFonts w:ascii="Century Schoolbook" w:hAnsi="Century Schoolbook"/>
          <w:lang w:val="en-US"/>
        </w:rPr>
        <w:t xml:space="preserve"> </w:t>
      </w:r>
      <w:proofErr w:type="spellStart"/>
      <w:r w:rsidR="00BF514A" w:rsidRPr="00AF6EA0">
        <w:rPr>
          <w:rFonts w:ascii="Century Schoolbook" w:hAnsi="Century Schoolbook"/>
          <w:lang w:val="en-US"/>
        </w:rPr>
        <w:t>Scolastico</w:t>
      </w:r>
      <w:proofErr w:type="spellEnd"/>
    </w:p>
    <w:p w:rsidR="00BF514A" w:rsidRPr="00AF6EA0" w:rsidRDefault="00BF514A" w:rsidP="00BF514A">
      <w:pPr>
        <w:ind w:left="2832"/>
        <w:rPr>
          <w:rFonts w:ascii="Century Schoolbook" w:hAnsi="Century Schoolbook"/>
          <w:lang w:val="en-US"/>
        </w:rPr>
      </w:pPr>
      <w:r w:rsidRPr="00AF6EA0">
        <w:rPr>
          <w:rFonts w:ascii="Century Schoolbook" w:hAnsi="Century Schoolbook"/>
          <w:lang w:val="en-US"/>
        </w:rPr>
        <w:t xml:space="preserve">                             </w:t>
      </w:r>
      <w:r>
        <w:rPr>
          <w:rFonts w:ascii="Century Schoolbook" w:hAnsi="Century Schoolbook"/>
          <w:lang w:val="en-US"/>
        </w:rPr>
        <w:t xml:space="preserve">            </w:t>
      </w:r>
      <w:r w:rsidRPr="00AF6EA0">
        <w:rPr>
          <w:rFonts w:ascii="Century Schoolbook" w:hAnsi="Century Schoolbook"/>
          <w:lang w:val="en-US"/>
        </w:rPr>
        <w:t xml:space="preserve">   </w:t>
      </w:r>
      <w:proofErr w:type="spellStart"/>
      <w:r w:rsidRPr="00AF6EA0">
        <w:rPr>
          <w:rFonts w:ascii="Century Schoolbook" w:hAnsi="Century Schoolbook"/>
          <w:lang w:val="en-US"/>
        </w:rPr>
        <w:t>F.to</w:t>
      </w:r>
      <w:proofErr w:type="spellEnd"/>
      <w:r w:rsidRPr="00AF6EA0">
        <w:rPr>
          <w:rFonts w:ascii="Century Schoolbook" w:hAnsi="Century Schoolbook"/>
          <w:lang w:val="en-US"/>
        </w:rPr>
        <w:t xml:space="preserve"> Prof. Antonio D'ALTERIO</w:t>
      </w:r>
    </w:p>
    <w:p w:rsidR="00BF514A" w:rsidRPr="002472F6" w:rsidRDefault="00BF514A" w:rsidP="00BF514A">
      <w:pPr>
        <w:ind w:left="2832"/>
        <w:rPr>
          <w:rFonts w:ascii="Century Schoolbook" w:hAnsi="Century Schoolbook"/>
          <w:i/>
          <w:lang w:val="en-US"/>
        </w:rPr>
      </w:pPr>
      <w:r w:rsidRPr="002472F6">
        <w:rPr>
          <w:rFonts w:ascii="Century Schoolbook" w:hAnsi="Century Schoolbook"/>
          <w:i/>
          <w:lang w:val="en-US"/>
        </w:rPr>
        <w:t xml:space="preserve">                           </w:t>
      </w:r>
      <w:r>
        <w:rPr>
          <w:rFonts w:ascii="Century Schoolbook" w:hAnsi="Century Schoolbook"/>
          <w:i/>
          <w:lang w:val="en-US"/>
        </w:rPr>
        <w:t xml:space="preserve">       </w:t>
      </w:r>
      <w:r w:rsidRPr="002472F6">
        <w:rPr>
          <w:rFonts w:ascii="Century Schoolbook" w:hAnsi="Century Schoolbook"/>
          <w:i/>
          <w:lang w:val="en-US"/>
        </w:rPr>
        <w:t xml:space="preserve">Firma </w:t>
      </w:r>
      <w:proofErr w:type="spellStart"/>
      <w:r w:rsidRPr="002472F6">
        <w:rPr>
          <w:rFonts w:ascii="Century Schoolbook" w:hAnsi="Century Schoolbook"/>
          <w:i/>
          <w:lang w:val="en-US"/>
        </w:rPr>
        <w:t>autografa</w:t>
      </w:r>
      <w:proofErr w:type="spellEnd"/>
      <w:r w:rsidRPr="002472F6">
        <w:rPr>
          <w:rFonts w:ascii="Century Schoolbook" w:hAnsi="Century Schoolbook"/>
          <w:i/>
          <w:lang w:val="en-US"/>
        </w:rPr>
        <w:t xml:space="preserve"> </w:t>
      </w:r>
      <w:proofErr w:type="spellStart"/>
      <w:r w:rsidRPr="002472F6">
        <w:rPr>
          <w:rFonts w:ascii="Century Schoolbook" w:hAnsi="Century Schoolbook"/>
          <w:i/>
          <w:lang w:val="en-US"/>
        </w:rPr>
        <w:t>sostituita</w:t>
      </w:r>
      <w:proofErr w:type="spellEnd"/>
      <w:r w:rsidRPr="002472F6">
        <w:rPr>
          <w:rFonts w:ascii="Century Schoolbook" w:hAnsi="Century Schoolbook"/>
          <w:i/>
          <w:lang w:val="en-US"/>
        </w:rPr>
        <w:t xml:space="preserve"> a mezzo </w:t>
      </w:r>
      <w:proofErr w:type="spellStart"/>
      <w:r w:rsidRPr="002472F6">
        <w:rPr>
          <w:rFonts w:ascii="Century Schoolbook" w:hAnsi="Century Schoolbook"/>
          <w:i/>
          <w:lang w:val="en-US"/>
        </w:rPr>
        <w:t>stampa</w:t>
      </w:r>
      <w:proofErr w:type="spellEnd"/>
    </w:p>
    <w:p w:rsidR="00BF514A" w:rsidRPr="002472F6" w:rsidRDefault="00BF514A" w:rsidP="00BF514A">
      <w:pPr>
        <w:ind w:left="2832"/>
        <w:rPr>
          <w:rFonts w:ascii="Century Schoolbook" w:hAnsi="Century Schoolbook"/>
          <w:i/>
          <w:lang w:val="en-US"/>
        </w:rPr>
      </w:pPr>
      <w:r w:rsidRPr="002472F6">
        <w:rPr>
          <w:rFonts w:ascii="Century Schoolbook" w:hAnsi="Century Schoolbook"/>
          <w:i/>
          <w:lang w:val="en-US"/>
        </w:rPr>
        <w:t xml:space="preserve">                             </w:t>
      </w:r>
      <w:r>
        <w:rPr>
          <w:rFonts w:ascii="Century Schoolbook" w:hAnsi="Century Schoolbook"/>
          <w:i/>
          <w:lang w:val="en-US"/>
        </w:rPr>
        <w:t xml:space="preserve">                  </w:t>
      </w:r>
      <w:r w:rsidRPr="002472F6">
        <w:rPr>
          <w:rFonts w:ascii="Century Schoolbook" w:hAnsi="Century Schoolbook"/>
          <w:i/>
          <w:lang w:val="en-US"/>
        </w:rPr>
        <w:t xml:space="preserve">   ex art. 3, c. 2 </w:t>
      </w:r>
      <w:proofErr w:type="spellStart"/>
      <w:r w:rsidRPr="002472F6">
        <w:rPr>
          <w:rFonts w:ascii="Century Schoolbook" w:hAnsi="Century Schoolbook"/>
          <w:i/>
          <w:lang w:val="en-US"/>
        </w:rPr>
        <w:t>D.Lgs</w:t>
      </w:r>
      <w:proofErr w:type="spellEnd"/>
      <w:r w:rsidRPr="002472F6">
        <w:rPr>
          <w:rFonts w:ascii="Century Schoolbook" w:hAnsi="Century Schoolbook"/>
          <w:i/>
          <w:lang w:val="en-US"/>
        </w:rPr>
        <w:t xml:space="preserve"> n. 39/93</w:t>
      </w:r>
    </w:p>
    <w:p w:rsidR="00525EB8" w:rsidRPr="008277A7" w:rsidRDefault="00BF514A" w:rsidP="00BF514A">
      <w:pPr>
        <w:tabs>
          <w:tab w:val="left" w:pos="4128"/>
        </w:tabs>
        <w:spacing w:line="360" w:lineRule="auto"/>
        <w:ind w:left="2832"/>
      </w:pPr>
      <w:r>
        <w:t xml:space="preserve"> </w:t>
      </w:r>
    </w:p>
    <w:sectPr w:rsidR="00525EB8" w:rsidRPr="008277A7" w:rsidSect="00D52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C08E3"/>
    <w:multiLevelType w:val="hybridMultilevel"/>
    <w:tmpl w:val="1EF63336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913"/>
    <w:rsid w:val="00015130"/>
    <w:rsid w:val="00075BF7"/>
    <w:rsid w:val="00092D81"/>
    <w:rsid w:val="000B23F2"/>
    <w:rsid w:val="000C3BC7"/>
    <w:rsid w:val="000C6009"/>
    <w:rsid w:val="000E419F"/>
    <w:rsid w:val="001038EC"/>
    <w:rsid w:val="0013143E"/>
    <w:rsid w:val="00135609"/>
    <w:rsid w:val="00181630"/>
    <w:rsid w:val="00184189"/>
    <w:rsid w:val="001C1255"/>
    <w:rsid w:val="00200A24"/>
    <w:rsid w:val="002221BE"/>
    <w:rsid w:val="002374F6"/>
    <w:rsid w:val="00262ED5"/>
    <w:rsid w:val="0028073D"/>
    <w:rsid w:val="00296E84"/>
    <w:rsid w:val="002B720E"/>
    <w:rsid w:val="002C28CF"/>
    <w:rsid w:val="002D77C4"/>
    <w:rsid w:val="0039476E"/>
    <w:rsid w:val="003A3E66"/>
    <w:rsid w:val="003C3372"/>
    <w:rsid w:val="003C3F29"/>
    <w:rsid w:val="00406CB1"/>
    <w:rsid w:val="00416E6D"/>
    <w:rsid w:val="00436586"/>
    <w:rsid w:val="00436C4F"/>
    <w:rsid w:val="00455BA6"/>
    <w:rsid w:val="004740C3"/>
    <w:rsid w:val="00481924"/>
    <w:rsid w:val="004920B5"/>
    <w:rsid w:val="004A26FE"/>
    <w:rsid w:val="00502DC9"/>
    <w:rsid w:val="005152F2"/>
    <w:rsid w:val="00525EB8"/>
    <w:rsid w:val="00534A76"/>
    <w:rsid w:val="005862A4"/>
    <w:rsid w:val="005E346D"/>
    <w:rsid w:val="005E58BE"/>
    <w:rsid w:val="00604EB1"/>
    <w:rsid w:val="006150C9"/>
    <w:rsid w:val="00670F3E"/>
    <w:rsid w:val="00684BFF"/>
    <w:rsid w:val="0069723F"/>
    <w:rsid w:val="006A3425"/>
    <w:rsid w:val="006B0B38"/>
    <w:rsid w:val="006B4FC8"/>
    <w:rsid w:val="006B62FD"/>
    <w:rsid w:val="00702293"/>
    <w:rsid w:val="00717E25"/>
    <w:rsid w:val="00723054"/>
    <w:rsid w:val="00731464"/>
    <w:rsid w:val="007859F7"/>
    <w:rsid w:val="00787BE4"/>
    <w:rsid w:val="00797D8D"/>
    <w:rsid w:val="007B3C88"/>
    <w:rsid w:val="007C7A34"/>
    <w:rsid w:val="007E4D0F"/>
    <w:rsid w:val="008003F4"/>
    <w:rsid w:val="00806DA2"/>
    <w:rsid w:val="008277A7"/>
    <w:rsid w:val="00827C80"/>
    <w:rsid w:val="00845683"/>
    <w:rsid w:val="00846C8A"/>
    <w:rsid w:val="008562FB"/>
    <w:rsid w:val="0088372E"/>
    <w:rsid w:val="00885227"/>
    <w:rsid w:val="008A11F5"/>
    <w:rsid w:val="008A7919"/>
    <w:rsid w:val="008D057C"/>
    <w:rsid w:val="008F5618"/>
    <w:rsid w:val="00954DEC"/>
    <w:rsid w:val="009721C1"/>
    <w:rsid w:val="00976C3A"/>
    <w:rsid w:val="00981532"/>
    <w:rsid w:val="00984B8F"/>
    <w:rsid w:val="00996CE6"/>
    <w:rsid w:val="009A617A"/>
    <w:rsid w:val="009A6893"/>
    <w:rsid w:val="009B15A4"/>
    <w:rsid w:val="009F075B"/>
    <w:rsid w:val="00A11B26"/>
    <w:rsid w:val="00A126F0"/>
    <w:rsid w:val="00A66E0E"/>
    <w:rsid w:val="00A77424"/>
    <w:rsid w:val="00A81C66"/>
    <w:rsid w:val="00A90C72"/>
    <w:rsid w:val="00AB5E3C"/>
    <w:rsid w:val="00AC0D4C"/>
    <w:rsid w:val="00AC2AAE"/>
    <w:rsid w:val="00AD1299"/>
    <w:rsid w:val="00AE0CA7"/>
    <w:rsid w:val="00AE29DF"/>
    <w:rsid w:val="00AE4BBF"/>
    <w:rsid w:val="00B01C13"/>
    <w:rsid w:val="00B04CAA"/>
    <w:rsid w:val="00B25913"/>
    <w:rsid w:val="00B35E3C"/>
    <w:rsid w:val="00B4027F"/>
    <w:rsid w:val="00B616F4"/>
    <w:rsid w:val="00B75CEC"/>
    <w:rsid w:val="00BE25FB"/>
    <w:rsid w:val="00BF151A"/>
    <w:rsid w:val="00BF514A"/>
    <w:rsid w:val="00C51452"/>
    <w:rsid w:val="00CE2EAD"/>
    <w:rsid w:val="00CE7223"/>
    <w:rsid w:val="00D11E66"/>
    <w:rsid w:val="00D52456"/>
    <w:rsid w:val="00D57075"/>
    <w:rsid w:val="00D82422"/>
    <w:rsid w:val="00D953B3"/>
    <w:rsid w:val="00DA3230"/>
    <w:rsid w:val="00DB34E7"/>
    <w:rsid w:val="00DB7E68"/>
    <w:rsid w:val="00DD3F69"/>
    <w:rsid w:val="00DF06F9"/>
    <w:rsid w:val="00DF3D55"/>
    <w:rsid w:val="00E0660E"/>
    <w:rsid w:val="00E4038F"/>
    <w:rsid w:val="00E90F34"/>
    <w:rsid w:val="00E949C0"/>
    <w:rsid w:val="00EC5528"/>
    <w:rsid w:val="00EE059C"/>
    <w:rsid w:val="00EE3167"/>
    <w:rsid w:val="00EF6B9C"/>
    <w:rsid w:val="00F506F3"/>
    <w:rsid w:val="00F64702"/>
    <w:rsid w:val="00F83AFC"/>
    <w:rsid w:val="00F9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character" w:customStyle="1" w:styleId="Bodytext1">
    <w:name w:val="Body text|1_"/>
    <w:basedOn w:val="Carpredefinitoparagrafo"/>
    <w:link w:val="Bodytext10"/>
    <w:rsid w:val="00B4027F"/>
    <w:rPr>
      <w:shd w:val="clear" w:color="auto" w:fill="FFFFFF"/>
    </w:rPr>
  </w:style>
  <w:style w:type="character" w:customStyle="1" w:styleId="Other1">
    <w:name w:val="Other|1_"/>
    <w:basedOn w:val="Carpredefinitoparagrafo"/>
    <w:link w:val="Other10"/>
    <w:rsid w:val="00B4027F"/>
    <w:rPr>
      <w:shd w:val="clear" w:color="auto" w:fill="FFFFFF"/>
    </w:rPr>
  </w:style>
  <w:style w:type="paragraph" w:customStyle="1" w:styleId="Bodytext10">
    <w:name w:val="Body text|1"/>
    <w:basedOn w:val="Normale"/>
    <w:link w:val="Bodytext1"/>
    <w:rsid w:val="00B4027F"/>
    <w:pPr>
      <w:widowControl w:val="0"/>
      <w:shd w:val="clear" w:color="auto" w:fill="FFFFFF"/>
      <w:spacing w:after="360" w:line="360" w:lineRule="auto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ther10">
    <w:name w:val="Other|1"/>
    <w:basedOn w:val="Normale"/>
    <w:link w:val="Other1"/>
    <w:rsid w:val="00B4027F"/>
    <w:pPr>
      <w:widowControl w:val="0"/>
      <w:shd w:val="clear" w:color="auto" w:fill="FFFFFF"/>
      <w:spacing w:after="360" w:line="360" w:lineRule="auto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25E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5E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1">
    <w:name w:val="Heading #2|1_"/>
    <w:basedOn w:val="Carpredefinitoparagrafo"/>
    <w:link w:val="Heading210"/>
    <w:locked/>
    <w:rsid w:val="00717E2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ing210">
    <w:name w:val="Heading #2|1"/>
    <w:basedOn w:val="Normale"/>
    <w:link w:val="Heading21"/>
    <w:rsid w:val="00717E25"/>
    <w:pPr>
      <w:widowControl w:val="0"/>
      <w:shd w:val="clear" w:color="auto" w:fill="FFFFFF"/>
      <w:spacing w:after="180"/>
      <w:outlineLvl w:val="1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it/c/c8/Polistena-Stemm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rcic86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63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Posto_02</cp:lastModifiedBy>
  <cp:revision>52</cp:revision>
  <cp:lastPrinted>2019-04-13T10:10:00Z</cp:lastPrinted>
  <dcterms:created xsi:type="dcterms:W3CDTF">2019-04-13T09:09:00Z</dcterms:created>
  <dcterms:modified xsi:type="dcterms:W3CDTF">2020-04-29T12:13:00Z</dcterms:modified>
</cp:coreProperties>
</file>